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BF3DC2E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497E8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677400654" r:id="rId11"/>
        </w:object>
      </w:r>
    </w:p>
    <w:p w14:paraId="45529BB7" w14:textId="77777777" w:rsidR="004E0758" w:rsidRPr="00272C33" w:rsidRDefault="004E0758" w:rsidP="004E0758">
      <w:pPr>
        <w:jc w:val="center"/>
        <w:rPr>
          <w:lang w:val="uk-UA"/>
        </w:rPr>
      </w:pPr>
    </w:p>
    <w:p w14:paraId="0D2C8E81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0163A83C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6739B034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2B29B3C1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E1B186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646DA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1CF387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B632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AEE4D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8E3B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C7F938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4C0F91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11FE000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5853B18E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1DCF8A7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</w:t>
      </w:r>
      <w:r w:rsidR="001426CF">
        <w:rPr>
          <w:b/>
          <w:sz w:val="28"/>
          <w:szCs w:val="28"/>
          <w:lang w:val="uk-UA"/>
        </w:rPr>
        <w:t xml:space="preserve">ЛЮТИЙ </w:t>
      </w:r>
      <w:r w:rsidR="00913B0E">
        <w:rPr>
          <w:b/>
          <w:sz w:val="28"/>
          <w:szCs w:val="28"/>
          <w:lang w:val="uk-UA"/>
        </w:rPr>
        <w:t xml:space="preserve"> 2021</w:t>
      </w:r>
      <w:r>
        <w:rPr>
          <w:b/>
          <w:sz w:val="28"/>
          <w:szCs w:val="28"/>
          <w:lang w:val="uk-UA"/>
        </w:rPr>
        <w:t xml:space="preserve"> РОКУ</w:t>
      </w:r>
    </w:p>
    <w:p w14:paraId="3DFF2CE7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913B0E">
        <w:rPr>
          <w:b/>
          <w:sz w:val="28"/>
          <w:szCs w:val="28"/>
          <w:lang w:val="uk-UA"/>
        </w:rPr>
        <w:t>02</w:t>
      </w:r>
    </w:p>
    <w:p w14:paraId="016A6C91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6AD3B79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5735F4B1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BF9068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B7CA6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8109DA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07C76C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1E617E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2F975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CDB4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9A3DE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945789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930497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C7F49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A3F02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E57AD4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02AC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F95086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3702C8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1696A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432E49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F78051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A691EC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DCF5C4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7145719" w14:textId="77777777"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14:paraId="625E609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9ABE96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25F3E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209C1F3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913B0E">
        <w:rPr>
          <w:b/>
          <w:sz w:val="26"/>
          <w:szCs w:val="26"/>
          <w:lang w:val="uk-UA"/>
        </w:rPr>
        <w:t>лютому</w:t>
      </w:r>
      <w:r w:rsidR="000E1B77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5B625E7E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67CFF218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2F877942" w14:textId="77777777" w:rsidR="004E0758" w:rsidRPr="0068129C" w:rsidRDefault="00913B0E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У лютому</w:t>
      </w:r>
      <w:r w:rsidR="004E0758" w:rsidRPr="0068129C">
        <w:rPr>
          <w:sz w:val="26"/>
          <w:szCs w:val="26"/>
          <w:lang w:val="uk-UA"/>
        </w:rPr>
        <w:t xml:space="preserve"> 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 xml:space="preserve">, фтористого водню (речовина 2 класу небезпеки).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>
        <w:rPr>
          <w:sz w:val="26"/>
          <w:szCs w:val="26"/>
          <w:lang w:val="uk-UA"/>
        </w:rPr>
        <w:t xml:space="preserve">лютий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>по діоксиду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>
        <w:rPr>
          <w:sz w:val="26"/>
          <w:szCs w:val="26"/>
          <w:lang w:val="uk-UA"/>
        </w:rPr>
        <w:t xml:space="preserve"> у 3,2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>
        <w:rPr>
          <w:sz w:val="26"/>
          <w:szCs w:val="26"/>
          <w:lang w:val="uk-UA"/>
        </w:rPr>
        <w:t>– у 1,5</w:t>
      </w:r>
      <w:r w:rsidR="006E4817">
        <w:rPr>
          <w:sz w:val="26"/>
          <w:szCs w:val="26"/>
          <w:lang w:val="uk-UA"/>
        </w:rPr>
        <w:t xml:space="preserve"> рази</w:t>
      </w:r>
      <w:r w:rsidR="006E4817" w:rsidRPr="0068129C">
        <w:rPr>
          <w:sz w:val="26"/>
          <w:szCs w:val="26"/>
          <w:lang w:val="uk-UA"/>
        </w:rPr>
        <w:t>.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>
        <w:rPr>
          <w:sz w:val="26"/>
          <w:szCs w:val="26"/>
          <w:lang w:val="uk-UA"/>
        </w:rPr>
        <w:t>2,4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по фтористому водню – у 1,3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>
        <w:rPr>
          <w:sz w:val="26"/>
          <w:szCs w:val="26"/>
          <w:lang w:val="uk-UA"/>
        </w:rPr>
        <w:t>4,0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82E09">
        <w:rPr>
          <w:sz w:val="26"/>
          <w:szCs w:val="26"/>
          <w:lang w:val="uk-UA"/>
        </w:rPr>
        <w:t xml:space="preserve"> 1</w:t>
      </w:r>
      <w:r>
        <w:rPr>
          <w:sz w:val="26"/>
          <w:szCs w:val="26"/>
          <w:lang w:val="uk-UA"/>
        </w:rPr>
        <w:t>,7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14:paraId="7B439A16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913B0E">
        <w:rPr>
          <w:sz w:val="26"/>
          <w:szCs w:val="26"/>
          <w:lang w:val="uk-UA"/>
        </w:rPr>
        <w:t>1,5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913B0E">
        <w:rPr>
          <w:sz w:val="26"/>
          <w:szCs w:val="26"/>
          <w:lang w:val="uk-UA"/>
        </w:rPr>
        <w:t>1,0</w:t>
      </w:r>
      <w:r w:rsidR="00EC664A">
        <w:rPr>
          <w:sz w:val="26"/>
          <w:szCs w:val="26"/>
          <w:lang w:val="uk-UA"/>
        </w:rPr>
        <w:t xml:space="preserve"> ГДКм.р.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8B271B">
        <w:rPr>
          <w:sz w:val="26"/>
          <w:szCs w:val="26"/>
          <w:lang w:val="uk-UA"/>
        </w:rPr>
        <w:t>лютому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>27</w:t>
      </w:r>
      <w:r w:rsidR="00361775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14:paraId="6B7B3846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12AC00D" w14:textId="77777777"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8B271B">
        <w:rPr>
          <w:sz w:val="26"/>
          <w:szCs w:val="26"/>
          <w:lang w:val="uk-UA"/>
        </w:rPr>
        <w:t>лютому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882E09">
        <w:rPr>
          <w:sz w:val="26"/>
          <w:szCs w:val="26"/>
          <w:lang w:val="uk-UA"/>
        </w:rPr>
        <w:t>підвищений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 xml:space="preserve">завислих речовин, </w:t>
      </w:r>
      <w:r w:rsidR="00425559">
        <w:rPr>
          <w:sz w:val="26"/>
          <w:szCs w:val="26"/>
          <w:lang w:val="uk-UA"/>
        </w:rPr>
        <w:t>діоксиду сірки</w:t>
      </w:r>
      <w:r w:rsidR="00882E09">
        <w:rPr>
          <w:sz w:val="26"/>
          <w:szCs w:val="26"/>
          <w:lang w:val="uk-UA"/>
        </w:rPr>
        <w:t xml:space="preserve"> і оксид вуглецю</w:t>
      </w:r>
      <w:r w:rsidR="00313947">
        <w:rPr>
          <w:sz w:val="26"/>
          <w:szCs w:val="26"/>
          <w:lang w:val="uk-UA"/>
        </w:rPr>
        <w:t xml:space="preserve"> на ПСЗ № </w:t>
      </w:r>
      <w:r w:rsidR="00A94B01">
        <w:rPr>
          <w:sz w:val="26"/>
          <w:szCs w:val="26"/>
          <w:lang w:val="uk-UA"/>
        </w:rPr>
        <w:t>1</w:t>
      </w:r>
      <w:r w:rsidR="00B84E8E">
        <w:rPr>
          <w:sz w:val="26"/>
          <w:szCs w:val="26"/>
          <w:lang w:val="uk-UA"/>
        </w:rPr>
        <w:t xml:space="preserve"> </w:t>
      </w:r>
      <w:r w:rsidR="00FE0CA3">
        <w:rPr>
          <w:sz w:val="26"/>
          <w:szCs w:val="26"/>
          <w:lang w:val="uk-UA"/>
        </w:rPr>
        <w:t>та ПСЗ №2 були однакові.</w:t>
      </w:r>
    </w:p>
    <w:p w14:paraId="10169ED9" w14:textId="77777777"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8B271B">
        <w:rPr>
          <w:sz w:val="26"/>
          <w:szCs w:val="26"/>
          <w:lang w:val="uk-UA"/>
        </w:rPr>
        <w:t>лютим</w:t>
      </w:r>
      <w:r w:rsidR="00B907B1">
        <w:rPr>
          <w:sz w:val="26"/>
          <w:szCs w:val="26"/>
          <w:lang w:val="uk-UA"/>
        </w:rPr>
        <w:t xml:space="preserve"> </w:t>
      </w:r>
      <w:r w:rsidR="00086C53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 xml:space="preserve"> 2020 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незначною мірою </w:t>
      </w:r>
      <w:r w:rsidR="00482709">
        <w:rPr>
          <w:sz w:val="26"/>
          <w:szCs w:val="26"/>
          <w:lang w:val="uk-UA"/>
        </w:rPr>
        <w:t xml:space="preserve">знизилась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>зменшення концентрацій по</w:t>
      </w:r>
      <w:r w:rsidR="00313947">
        <w:rPr>
          <w:sz w:val="26"/>
          <w:szCs w:val="26"/>
          <w:lang w:val="uk-UA"/>
        </w:rPr>
        <w:t xml:space="preserve"> </w:t>
      </w:r>
      <w:r w:rsidR="0012120A">
        <w:rPr>
          <w:sz w:val="26"/>
          <w:szCs w:val="26"/>
          <w:lang w:val="uk-UA"/>
        </w:rPr>
        <w:t>завислих речовинах</w:t>
      </w:r>
      <w:r w:rsidR="008B271B">
        <w:rPr>
          <w:sz w:val="26"/>
          <w:szCs w:val="26"/>
          <w:lang w:val="uk-UA"/>
        </w:rPr>
        <w:t xml:space="preserve"> та формальдегіду</w:t>
      </w:r>
      <w:r w:rsidR="00882E09">
        <w:rPr>
          <w:sz w:val="26"/>
          <w:szCs w:val="26"/>
          <w:lang w:val="uk-UA"/>
        </w:rPr>
        <w:t>. Діоксид</w:t>
      </w:r>
      <w:r w:rsidR="00161A39">
        <w:rPr>
          <w:sz w:val="26"/>
          <w:szCs w:val="26"/>
          <w:lang w:val="uk-UA"/>
        </w:rPr>
        <w:t xml:space="preserve"> сірки, оксид вуглецю та аміак залишились без змін</w:t>
      </w:r>
      <w:r w:rsidR="00482709">
        <w:rPr>
          <w:sz w:val="26"/>
          <w:szCs w:val="26"/>
          <w:lang w:val="uk-UA"/>
        </w:rPr>
        <w:t>. 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500EF5">
        <w:rPr>
          <w:sz w:val="26"/>
          <w:szCs w:val="26"/>
          <w:lang w:val="uk-UA"/>
        </w:rPr>
        <w:t xml:space="preserve">, </w:t>
      </w:r>
      <w:r w:rsidR="0082548D">
        <w:rPr>
          <w:sz w:val="26"/>
          <w:szCs w:val="26"/>
          <w:lang w:val="uk-UA"/>
        </w:rPr>
        <w:t xml:space="preserve"> </w:t>
      </w:r>
      <w:r w:rsidR="00E02CCB">
        <w:rPr>
          <w:sz w:val="26"/>
          <w:szCs w:val="26"/>
          <w:lang w:val="uk-UA"/>
        </w:rPr>
        <w:t>не значною мірою знизились</w:t>
      </w:r>
      <w:r w:rsidR="0082548D">
        <w:rPr>
          <w:sz w:val="26"/>
          <w:szCs w:val="26"/>
          <w:lang w:val="uk-UA"/>
        </w:rPr>
        <w:t xml:space="preserve">. </w:t>
      </w:r>
    </w:p>
    <w:p w14:paraId="4ED8A281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67DF0720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161A39">
        <w:rPr>
          <w:i/>
          <w:lang w:val="uk-UA"/>
        </w:rPr>
        <w:t xml:space="preserve">лютий </w:t>
      </w:r>
      <w:r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161A39">
        <w:rPr>
          <w:i/>
          <w:lang w:val="uk-UA"/>
        </w:rPr>
        <w:t>лютим 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7F2FB6C2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722155C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03E496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736E72DB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6F392AE6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0BFCE04B" w14:textId="77777777" w:rsidTr="00A57338">
        <w:trPr>
          <w:trHeight w:val="20"/>
        </w:trPr>
        <w:tc>
          <w:tcPr>
            <w:tcW w:w="990" w:type="pct"/>
            <w:vMerge/>
          </w:tcPr>
          <w:p w14:paraId="64831E65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1531F484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87E2E0A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5BB9176A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66C418EB" w14:textId="77777777"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66A1D82E" w14:textId="77777777" w:rsidTr="00A57338">
        <w:trPr>
          <w:trHeight w:val="20"/>
        </w:trPr>
        <w:tc>
          <w:tcPr>
            <w:tcW w:w="990" w:type="pct"/>
            <w:vMerge/>
          </w:tcPr>
          <w:p w14:paraId="7F35467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39DCCC99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535D669F" w14:textId="77777777" w:rsidTr="00A57338">
        <w:trPr>
          <w:trHeight w:val="340"/>
        </w:trPr>
        <w:tc>
          <w:tcPr>
            <w:tcW w:w="990" w:type="pct"/>
          </w:tcPr>
          <w:p w14:paraId="69EF4B4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1C28CD13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4500E4B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6E413C85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57BB9C06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</w:tr>
      <w:tr w:rsidR="00A57338" w:rsidRPr="00B63CF2" w14:paraId="3479999D" w14:textId="77777777" w:rsidTr="00A57338">
        <w:trPr>
          <w:trHeight w:val="340"/>
        </w:trPr>
        <w:tc>
          <w:tcPr>
            <w:tcW w:w="990" w:type="pct"/>
          </w:tcPr>
          <w:p w14:paraId="4136D6CD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6FDB45A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0CB119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63F2EF36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9CFD05E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42875985" w14:textId="77777777" w:rsidTr="00A57338">
        <w:trPr>
          <w:trHeight w:val="340"/>
        </w:trPr>
        <w:tc>
          <w:tcPr>
            <w:tcW w:w="990" w:type="pct"/>
          </w:tcPr>
          <w:p w14:paraId="3806F26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7D8F29FE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02CCB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84AF2C6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E509FB8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60C578C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3</w:t>
            </w:r>
          </w:p>
        </w:tc>
      </w:tr>
      <w:tr w:rsidR="00A57338" w:rsidRPr="00B63CF2" w14:paraId="11CF3303" w14:textId="77777777" w:rsidTr="00A57338">
        <w:trPr>
          <w:trHeight w:val="340"/>
        </w:trPr>
        <w:tc>
          <w:tcPr>
            <w:tcW w:w="990" w:type="pct"/>
          </w:tcPr>
          <w:p w14:paraId="5D821DFA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63C4F7C7" w14:textId="77777777" w:rsidR="00A57338" w:rsidRPr="00E063B2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</w:t>
            </w:r>
          </w:p>
        </w:tc>
        <w:tc>
          <w:tcPr>
            <w:tcW w:w="1003" w:type="pct"/>
          </w:tcPr>
          <w:p w14:paraId="16628615" w14:textId="77777777"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2,4</w:t>
            </w:r>
          </w:p>
        </w:tc>
        <w:tc>
          <w:tcPr>
            <w:tcW w:w="1003" w:type="pct"/>
          </w:tcPr>
          <w:p w14:paraId="5CBE7F9C" w14:textId="77777777" w:rsidR="00A57338" w:rsidRPr="00704E75" w:rsidRDefault="00916B11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332756B" w14:textId="77777777" w:rsidR="00A57338" w:rsidRPr="00704E75" w:rsidRDefault="003F5F4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A57338" w:rsidRPr="00B63CF2" w14:paraId="3CF5C09F" w14:textId="77777777" w:rsidTr="00A57338">
        <w:trPr>
          <w:trHeight w:val="340"/>
        </w:trPr>
        <w:tc>
          <w:tcPr>
            <w:tcW w:w="990" w:type="pct"/>
          </w:tcPr>
          <w:p w14:paraId="54E4A2DA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624857D7" w14:textId="77777777" w:rsidR="00A57338" w:rsidRPr="00E063B2" w:rsidRDefault="00E02CC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3F5F4A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0C5EBA5C" w14:textId="77777777" w:rsidR="00A57338" w:rsidRPr="00574CA6" w:rsidRDefault="00743E3C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29201A70" w14:textId="77777777"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FA30B4F" w14:textId="77777777" w:rsidR="00A57338" w:rsidRPr="005E7078" w:rsidRDefault="003F5F4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</w:tr>
      <w:tr w:rsidR="00A57338" w:rsidRPr="00B63CF2" w14:paraId="079E6FF1" w14:textId="77777777" w:rsidTr="00A57338">
        <w:trPr>
          <w:trHeight w:val="340"/>
        </w:trPr>
        <w:tc>
          <w:tcPr>
            <w:tcW w:w="990" w:type="pct"/>
          </w:tcPr>
          <w:p w14:paraId="3AEB7552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600914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0ED2E788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C08F47E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E98666F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</w:tr>
      <w:tr w:rsidR="00A57338" w:rsidRPr="00B63CF2" w14:paraId="362BD775" w14:textId="77777777" w:rsidTr="00A57338">
        <w:trPr>
          <w:trHeight w:val="340"/>
        </w:trPr>
        <w:tc>
          <w:tcPr>
            <w:tcW w:w="990" w:type="pct"/>
          </w:tcPr>
          <w:p w14:paraId="64392C3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0061441F" w14:textId="77777777" w:rsidR="00A57338" w:rsidRPr="00E063B2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2E7F1774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5CB38DD7" w14:textId="77777777"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1,8</w:t>
            </w:r>
          </w:p>
        </w:tc>
        <w:tc>
          <w:tcPr>
            <w:tcW w:w="1003" w:type="pct"/>
          </w:tcPr>
          <w:p w14:paraId="6F554B04" w14:textId="77777777" w:rsidR="00A57338" w:rsidRPr="00704E75" w:rsidRDefault="003F5F4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</w:tr>
    </w:tbl>
    <w:p w14:paraId="4AF578D9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3F5F4A">
        <w:rPr>
          <w:i/>
          <w:lang w:val="uk-UA"/>
        </w:rPr>
        <w:t xml:space="preserve"> лютий  2021</w:t>
      </w:r>
      <w:r w:rsidRPr="00143D6F">
        <w:rPr>
          <w:i/>
          <w:lang w:val="uk-UA"/>
        </w:rPr>
        <w:t xml:space="preserve"> року і в порівнянні з</w:t>
      </w:r>
      <w:r w:rsidR="003F5F4A">
        <w:rPr>
          <w:i/>
          <w:lang w:val="uk-UA"/>
        </w:rPr>
        <w:t xml:space="preserve"> лютим 2020</w:t>
      </w:r>
      <w:r w:rsidRPr="00143D6F">
        <w:rPr>
          <w:i/>
          <w:lang w:val="uk-UA"/>
        </w:rPr>
        <w:t xml:space="preserve"> року.</w:t>
      </w:r>
    </w:p>
    <w:p w14:paraId="4629F266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597EBC92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52451D8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408AA22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217B91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1C85F11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2FE7355" w14:textId="77777777" w:rsidTr="00A57338">
        <w:trPr>
          <w:trHeight w:val="310"/>
        </w:trPr>
        <w:tc>
          <w:tcPr>
            <w:tcW w:w="992" w:type="pct"/>
            <w:vMerge/>
          </w:tcPr>
          <w:p w14:paraId="6E15163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3A02FCE6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1FACDC3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45883F6F" w14:textId="77777777"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16F653ED" w14:textId="77777777"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14:paraId="07C3CBB8" w14:textId="77777777" w:rsidTr="00A57338">
        <w:trPr>
          <w:trHeight w:val="340"/>
        </w:trPr>
        <w:tc>
          <w:tcPr>
            <w:tcW w:w="992" w:type="pct"/>
            <w:vMerge/>
          </w:tcPr>
          <w:p w14:paraId="769B3B3F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3C3CE902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14:paraId="4B2289EB" w14:textId="77777777" w:rsidTr="00A57338">
        <w:trPr>
          <w:trHeight w:val="340"/>
        </w:trPr>
        <w:tc>
          <w:tcPr>
            <w:tcW w:w="992" w:type="pct"/>
          </w:tcPr>
          <w:p w14:paraId="7D6B0B1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0E954282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0F251DEA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DF965B0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3BED5F3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14:paraId="5287101B" w14:textId="77777777" w:rsidTr="00A57338">
        <w:trPr>
          <w:trHeight w:val="340"/>
        </w:trPr>
        <w:tc>
          <w:tcPr>
            <w:tcW w:w="992" w:type="pct"/>
          </w:tcPr>
          <w:p w14:paraId="0711D08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5179311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315E2B95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4BACB40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0D13FABE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1E56471F" w14:textId="77777777" w:rsidTr="00A57338">
        <w:trPr>
          <w:trHeight w:val="340"/>
        </w:trPr>
        <w:tc>
          <w:tcPr>
            <w:tcW w:w="992" w:type="pct"/>
          </w:tcPr>
          <w:p w14:paraId="2281C7C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7DA13AD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3431D3C0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14:paraId="769548E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581AFC84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63ACA">
              <w:rPr>
                <w:lang w:val="uk-UA"/>
              </w:rPr>
              <w:t>4</w:t>
            </w:r>
          </w:p>
        </w:tc>
      </w:tr>
      <w:tr w:rsidR="00A57338" w:rsidRPr="00B63CF2" w14:paraId="3E0DEDC7" w14:textId="77777777" w:rsidTr="00A57338">
        <w:trPr>
          <w:trHeight w:val="340"/>
        </w:trPr>
        <w:tc>
          <w:tcPr>
            <w:tcW w:w="992" w:type="pct"/>
          </w:tcPr>
          <w:p w14:paraId="6EF32AB4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01BA2F4F" w14:textId="77777777"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2" w:type="pct"/>
          </w:tcPr>
          <w:p w14:paraId="5EB59D2C" w14:textId="77777777"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1,4</w:t>
            </w:r>
          </w:p>
        </w:tc>
        <w:tc>
          <w:tcPr>
            <w:tcW w:w="1002" w:type="pct"/>
          </w:tcPr>
          <w:p w14:paraId="785B9905" w14:textId="77777777"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14:paraId="6D0A4535" w14:textId="77777777" w:rsidR="00A57338" w:rsidRPr="00704E75" w:rsidRDefault="00743E3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4</w:t>
            </w:r>
          </w:p>
        </w:tc>
      </w:tr>
      <w:tr w:rsidR="00A57338" w:rsidRPr="00B63CF2" w14:paraId="36006DF3" w14:textId="77777777" w:rsidTr="00A57338">
        <w:trPr>
          <w:trHeight w:val="340"/>
        </w:trPr>
        <w:tc>
          <w:tcPr>
            <w:tcW w:w="992" w:type="pct"/>
          </w:tcPr>
          <w:p w14:paraId="3767B7F2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210891C9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743E3C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60CDA1D0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3F5F4A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C58194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308DC82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F5F4A">
              <w:rPr>
                <w:lang w:val="uk-UA"/>
              </w:rPr>
              <w:t>0</w:t>
            </w:r>
          </w:p>
        </w:tc>
      </w:tr>
      <w:tr w:rsidR="00A57338" w:rsidRPr="00B63CF2" w14:paraId="0EE6553E" w14:textId="77777777" w:rsidTr="00A57338">
        <w:trPr>
          <w:trHeight w:val="340"/>
        </w:trPr>
        <w:tc>
          <w:tcPr>
            <w:tcW w:w="992" w:type="pct"/>
          </w:tcPr>
          <w:p w14:paraId="4986CD88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5387B47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823462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C47D303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0A76E971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1</w:t>
            </w:r>
          </w:p>
        </w:tc>
      </w:tr>
      <w:tr w:rsidR="00A57338" w:rsidRPr="00B63CF2" w14:paraId="736610B1" w14:textId="77777777" w:rsidTr="00A57338">
        <w:trPr>
          <w:trHeight w:val="340"/>
        </w:trPr>
        <w:tc>
          <w:tcPr>
            <w:tcW w:w="992" w:type="pct"/>
          </w:tcPr>
          <w:p w14:paraId="3560E0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608012DC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2C606E58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0A75F971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6AEF24DD" w14:textId="77777777" w:rsidR="00A57338" w:rsidRPr="00A63ACA" w:rsidRDefault="003F5F4A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</w:tr>
    </w:tbl>
    <w:p w14:paraId="2D9B5169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3A8EED68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18367478" w14:textId="77777777" w:rsidR="004E0758" w:rsidRDefault="004E0758" w:rsidP="004E0758">
      <w:pPr>
        <w:jc w:val="both"/>
        <w:rPr>
          <w:sz w:val="28"/>
          <w:szCs w:val="28"/>
          <w:lang w:val="uk-UA"/>
        </w:rPr>
      </w:pPr>
    </w:p>
    <w:p w14:paraId="7C1ED038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4526F020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01D6D82A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2AF94CB" wp14:editId="54EC12CD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2A2F8340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3F5F4A">
        <w:rPr>
          <w:lang w:val="uk-UA"/>
        </w:rPr>
        <w:t>лютий 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7BCAE65F" w14:textId="77777777"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7F9A2167" wp14:editId="570071F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F4BD3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150C3782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10BA3D1D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53C72E91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3F5F4A">
        <w:rPr>
          <w:sz w:val="28"/>
          <w:szCs w:val="28"/>
          <w:lang w:val="uk-UA"/>
        </w:rPr>
        <w:t>ЛЮТИЙ  2021</w:t>
      </w:r>
      <w:r w:rsidRPr="006C4BE2">
        <w:rPr>
          <w:sz w:val="28"/>
          <w:szCs w:val="28"/>
          <w:lang w:val="uk-UA"/>
        </w:rPr>
        <w:t xml:space="preserve"> РОКУ</w:t>
      </w:r>
    </w:p>
    <w:p w14:paraId="1B5250E3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3FF5D0A2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451AB3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227169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065C2D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4AF01841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7DF5C43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4EE370B2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6674E56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4434DB6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3AD21E64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9E4B49A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5F13C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2A542AE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28FBDBF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132428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02F574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33388D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B15A8B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8F5B9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15E911A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29572BDB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03A318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38AA7A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94EF14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48A5C4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B02C77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44AAF87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E0BF8E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C597F4D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9332A8">
        <w:rPr>
          <w:sz w:val="28"/>
          <w:szCs w:val="28"/>
          <w:lang w:val="uk-UA"/>
        </w:rPr>
        <w:t xml:space="preserve"> 992-23/992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9332A8">
        <w:rPr>
          <w:sz w:val="28"/>
          <w:szCs w:val="28"/>
          <w:lang w:val="uk-UA"/>
        </w:rPr>
        <w:t>12</w:t>
      </w:r>
      <w:r w:rsidRPr="006C4BE2">
        <w:rPr>
          <w:sz w:val="28"/>
          <w:szCs w:val="28"/>
          <w:lang w:val="uk-UA"/>
        </w:rPr>
        <w:t>.</w:t>
      </w:r>
      <w:r w:rsidR="00D952BE">
        <w:rPr>
          <w:sz w:val="28"/>
          <w:szCs w:val="28"/>
          <w:lang w:val="uk-UA"/>
        </w:rPr>
        <w:t>03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14:paraId="707599B1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6A960AA4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192332C9" w14:textId="77777777"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r w:rsidRPr="006D346F">
        <w:rPr>
          <w:lang w:val="en-US"/>
        </w:rPr>
        <w:t>vinpogoda</w:t>
      </w:r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r w:rsidRPr="006D346F">
        <w:rPr>
          <w:lang w:val="en-US"/>
        </w:rPr>
        <w:t>ua</w:t>
      </w:r>
    </w:p>
    <w:p w14:paraId="7660108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E65E347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05CD0079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7A4A0" w14:textId="77777777" w:rsidR="005C5259" w:rsidRDefault="005C5259">
      <w:r>
        <w:separator/>
      </w:r>
    </w:p>
  </w:endnote>
  <w:endnote w:type="continuationSeparator" w:id="0">
    <w:p w14:paraId="4B65BBCD" w14:textId="77777777" w:rsidR="005C5259" w:rsidRDefault="005C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956B2" w14:textId="77777777" w:rsidR="005C5259" w:rsidRDefault="005C5259">
      <w:r>
        <w:separator/>
      </w:r>
    </w:p>
  </w:footnote>
  <w:footnote w:type="continuationSeparator" w:id="0">
    <w:p w14:paraId="7BF5511B" w14:textId="77777777" w:rsidR="005C5259" w:rsidRDefault="005C5259">
      <w:r>
        <w:continuationSeparator/>
      </w:r>
    </w:p>
  </w:footnote>
  <w:footnote w:id="1">
    <w:p w14:paraId="4C9EA5C7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3E2C"/>
    <w:rsid w:val="000C6794"/>
    <w:rsid w:val="000E1B77"/>
    <w:rsid w:val="000F24A5"/>
    <w:rsid w:val="00104181"/>
    <w:rsid w:val="0010460D"/>
    <w:rsid w:val="00115772"/>
    <w:rsid w:val="001205DC"/>
    <w:rsid w:val="0012120A"/>
    <w:rsid w:val="001308EC"/>
    <w:rsid w:val="001426CF"/>
    <w:rsid w:val="00142730"/>
    <w:rsid w:val="00150AC9"/>
    <w:rsid w:val="0015604D"/>
    <w:rsid w:val="00156B8D"/>
    <w:rsid w:val="0016090E"/>
    <w:rsid w:val="00161A39"/>
    <w:rsid w:val="001A4A94"/>
    <w:rsid w:val="001A4D3F"/>
    <w:rsid w:val="001A651D"/>
    <w:rsid w:val="001B23FC"/>
    <w:rsid w:val="001C225E"/>
    <w:rsid w:val="001C631D"/>
    <w:rsid w:val="001D70C9"/>
    <w:rsid w:val="0021510F"/>
    <w:rsid w:val="00224AC0"/>
    <w:rsid w:val="00236973"/>
    <w:rsid w:val="002462B3"/>
    <w:rsid w:val="0025074F"/>
    <w:rsid w:val="00266854"/>
    <w:rsid w:val="00267679"/>
    <w:rsid w:val="002769A4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94971"/>
    <w:rsid w:val="003A2844"/>
    <w:rsid w:val="003C78CE"/>
    <w:rsid w:val="003E7851"/>
    <w:rsid w:val="003F143C"/>
    <w:rsid w:val="003F5F4A"/>
    <w:rsid w:val="004140F3"/>
    <w:rsid w:val="00420F1A"/>
    <w:rsid w:val="00425559"/>
    <w:rsid w:val="00431260"/>
    <w:rsid w:val="00437B5F"/>
    <w:rsid w:val="00465219"/>
    <w:rsid w:val="00470C5E"/>
    <w:rsid w:val="00482709"/>
    <w:rsid w:val="00495CFC"/>
    <w:rsid w:val="004B47EE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32D3F"/>
    <w:rsid w:val="00554C61"/>
    <w:rsid w:val="00574CA6"/>
    <w:rsid w:val="005902A1"/>
    <w:rsid w:val="00591AE9"/>
    <w:rsid w:val="005C0099"/>
    <w:rsid w:val="005C4657"/>
    <w:rsid w:val="005C5259"/>
    <w:rsid w:val="005E35E1"/>
    <w:rsid w:val="005E6100"/>
    <w:rsid w:val="005E7078"/>
    <w:rsid w:val="00603CE3"/>
    <w:rsid w:val="006059B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42F4A"/>
    <w:rsid w:val="00743E3C"/>
    <w:rsid w:val="0076414E"/>
    <w:rsid w:val="0076579E"/>
    <w:rsid w:val="007857D1"/>
    <w:rsid w:val="007A685C"/>
    <w:rsid w:val="007E1D86"/>
    <w:rsid w:val="007E470C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E078B"/>
    <w:rsid w:val="00A0233C"/>
    <w:rsid w:val="00A32D58"/>
    <w:rsid w:val="00A57338"/>
    <w:rsid w:val="00A63ACA"/>
    <w:rsid w:val="00A81BD2"/>
    <w:rsid w:val="00A8550B"/>
    <w:rsid w:val="00A94B01"/>
    <w:rsid w:val="00AE3156"/>
    <w:rsid w:val="00AF5567"/>
    <w:rsid w:val="00AF63C7"/>
    <w:rsid w:val="00B12B16"/>
    <w:rsid w:val="00B47789"/>
    <w:rsid w:val="00B62F37"/>
    <w:rsid w:val="00B84E8E"/>
    <w:rsid w:val="00B86E8C"/>
    <w:rsid w:val="00B907B1"/>
    <w:rsid w:val="00BA17DA"/>
    <w:rsid w:val="00BA6F9F"/>
    <w:rsid w:val="00BB015B"/>
    <w:rsid w:val="00BF03F7"/>
    <w:rsid w:val="00BF0682"/>
    <w:rsid w:val="00C0208E"/>
    <w:rsid w:val="00C06077"/>
    <w:rsid w:val="00C1109B"/>
    <w:rsid w:val="00C2122D"/>
    <w:rsid w:val="00C30DE4"/>
    <w:rsid w:val="00C532A3"/>
    <w:rsid w:val="00C84D05"/>
    <w:rsid w:val="00C967B9"/>
    <w:rsid w:val="00CB1039"/>
    <w:rsid w:val="00CC67C8"/>
    <w:rsid w:val="00CD4DEF"/>
    <w:rsid w:val="00CD5EAE"/>
    <w:rsid w:val="00CF093B"/>
    <w:rsid w:val="00CF6066"/>
    <w:rsid w:val="00D07B62"/>
    <w:rsid w:val="00D15FD6"/>
    <w:rsid w:val="00D552FD"/>
    <w:rsid w:val="00D7223B"/>
    <w:rsid w:val="00D8093B"/>
    <w:rsid w:val="00D8696C"/>
    <w:rsid w:val="00D952BE"/>
    <w:rsid w:val="00DA6D51"/>
    <w:rsid w:val="00DB10E0"/>
    <w:rsid w:val="00DB7704"/>
    <w:rsid w:val="00DC69BB"/>
    <w:rsid w:val="00DC6B11"/>
    <w:rsid w:val="00DD065F"/>
    <w:rsid w:val="00DE54FC"/>
    <w:rsid w:val="00E02CCB"/>
    <w:rsid w:val="00E0368C"/>
    <w:rsid w:val="00E063B2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F3A38"/>
    <w:rsid w:val="00F071E0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A116E9"/>
  <w15:docId w15:val="{467B6031-4F63-4870-BAF9-C5829230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8FAB07AE9BC014090D4BD81B2B8BF03" ma:contentTypeVersion="0" ma:contentTypeDescription="Створення нового документа." ma:contentTypeScope="" ma:versionID="34a3480b3c3e39a2702aa7548b8a5f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54D4-C0BD-4F0A-B3E3-A15F321C3AD3}"/>
</file>

<file path=customXml/itemProps2.xml><?xml version="1.0" encoding="utf-8"?>
<ds:datastoreItem xmlns:ds="http://schemas.openxmlformats.org/officeDocument/2006/customXml" ds:itemID="{144C009F-73BE-4681-A3AC-91379D35ED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A644A-F571-462A-94F5-2D1110FE033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6B076C-4E4F-4F15-9034-D0EAD326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2831</Words>
  <Characters>1615</Characters>
  <Application>Microsoft Office Word</Application>
  <DocSecurity>4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4438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2021-03-16T09:51:00Z</dcterms:created>
  <dcterms:modified xsi:type="dcterms:W3CDTF">2021-03-16T09:51:00Z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0x01010018FAB07AE9BC014090D4BD81B2B8BF03</vt:lpwstr>
  </property>
</Properties>
</file>